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Starbucks Assistant</w:t>
      </w:r>
      <w:r>
        <w:rPr>
          <w:b/>
          <w:color w:val="FFFFFF"/>
          <w:spacing w:val="1"/>
          <w:sz w:val="29"/>
        </w:rPr>
        <w:t> </w:t>
      </w:r>
      <w:r>
        <w:rPr>
          <w:b/>
          <w:color w:val="FFFFFF"/>
          <w:sz w:val="29"/>
        </w:rPr>
        <w:t>Store</w:t>
      </w:r>
      <w:r>
        <w:rPr>
          <w:b/>
          <w:color w:val="FFFFFF"/>
          <w:spacing w:val="1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Starbucks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coffeehouse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training,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 implementing promotional strategies.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42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ASSISTANT</w:t>
      </w:r>
      <w:r>
        <w:rPr>
          <w:spacing w:val="5"/>
        </w:rPr>
        <w:t> </w:t>
      </w:r>
      <w:r>
        <w:rPr/>
        <w:t>STORE</w:t>
      </w:r>
      <w:r>
        <w:rPr>
          <w:spacing w:val="6"/>
        </w:rPr>
        <w:t> </w:t>
      </w:r>
      <w:r>
        <w:rPr/>
        <w:t>MANAGER</w:t>
      </w:r>
      <w:r>
        <w:rPr>
          <w:spacing w:val="4"/>
        </w:rPr>
        <w:t> </w:t>
      </w:r>
      <w:r>
        <w:rPr>
          <w:b w:val="0"/>
          <w:position w:val="3"/>
        </w:rPr>
        <w:t>|</w:t>
      </w:r>
      <w:r>
        <w:rPr>
          <w:b w:val="0"/>
          <w:spacing w:val="5"/>
          <w:position w:val="3"/>
        </w:rPr>
        <w:t> </w:t>
      </w:r>
      <w:r>
        <w:rPr/>
        <w:t>STARBUCKS,</w:t>
      </w:r>
      <w:r>
        <w:rPr>
          <w:spacing w:val="5"/>
        </w:rPr>
        <w:t> </w:t>
      </w:r>
      <w:r>
        <w:rPr/>
        <w:t>SAN</w:t>
      </w:r>
      <w:r>
        <w:rPr>
          <w:spacing w:val="6"/>
        </w:rPr>
        <w:t> </w:t>
      </w:r>
      <w:r>
        <w:rPr/>
        <w:t>DIEGO,</w:t>
      </w:r>
      <w:r>
        <w:rPr>
          <w:spacing w:val="6"/>
        </w:rPr>
        <w:t> </w:t>
      </w:r>
      <w:r>
        <w:rPr>
          <w:spacing w:val="-5"/>
        </w:rPr>
        <w:t>CA</w:t>
      </w:r>
    </w:p>
    <w:p>
      <w:pPr>
        <w:pStyle w:val="BodyText"/>
        <w:spacing w:before="23"/>
        <w:ind w:left="868"/>
      </w:pPr>
      <w:r>
        <w:rPr/>
        <w:t>JULY</w:t>
      </w:r>
      <w:r>
        <w:rPr>
          <w:spacing w:val="-10"/>
        </w:rPr>
        <w:t> </w:t>
      </w:r>
      <w:r>
        <w:rPr/>
        <w:t>2019</w:t>
      </w:r>
      <w:r>
        <w:rPr>
          <w:spacing w:val="-9"/>
        </w:rPr>
        <w:t> </w:t>
      </w:r>
      <w:r>
        <w:rPr/>
        <w:t>–</w:t>
      </w:r>
      <w:r>
        <w:rPr>
          <w:spacing w:val="-10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420"/>
          <w:cols w:num="2" w:equalWidth="0">
            <w:col w:w="2628" w:space="590"/>
            <w:col w:w="8202"/>
          </w:cols>
        </w:sectPr>
      </w:pP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115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Support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store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manager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leading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20-person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meeting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revenue targets exceeding $1.5 million annually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72" w:after="0"/>
        <w:ind w:left="403" w:right="782" w:hanging="298"/>
        <w:jc w:val="left"/>
        <w:rPr>
          <w:position w:val="-2"/>
          <w:sz w:val="31"/>
        </w:rPr>
      </w:pPr>
      <w:r>
        <w:rPr>
          <w:w w:val="105"/>
          <w:sz w:val="20"/>
        </w:rPr>
        <w:t>Oversee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training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programs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improved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barista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drink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preparation accuracy by 22%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0" w:lineRule="exact" w:before="46" w:after="0"/>
        <w:ind w:left="401" w:right="0" w:hanging="296"/>
        <w:jc w:val="left"/>
        <w:rPr>
          <w:sz w:val="31"/>
        </w:rPr>
      </w:pPr>
      <w:r>
        <w:rPr>
          <w:spacing w:val="-2"/>
          <w:w w:val="105"/>
          <w:position w:val="1"/>
          <w:sz w:val="20"/>
        </w:rPr>
        <w:t>Coordinate</w:t>
      </w:r>
      <w:r>
        <w:rPr>
          <w:spacing w:val="-5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product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launches,</w:t>
      </w:r>
      <w:r>
        <w:rPr>
          <w:spacing w:val="-5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resulting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in</w:t>
      </w:r>
      <w:r>
        <w:rPr>
          <w:spacing w:val="-5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a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15%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boost</w:t>
      </w:r>
      <w:r>
        <w:rPr>
          <w:spacing w:val="-5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in</w:t>
      </w:r>
      <w:r>
        <w:rPr>
          <w:spacing w:val="-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seasonal</w:t>
      </w:r>
      <w:r>
        <w:rPr>
          <w:spacing w:val="-5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sales</w:t>
      </w:r>
    </w:p>
    <w:p>
      <w:pPr>
        <w:spacing w:after="0" w:line="350" w:lineRule="exact"/>
        <w:jc w:val="left"/>
        <w:rPr>
          <w:sz w:val="31"/>
        </w:rPr>
        <w:sectPr>
          <w:type w:val="continuous"/>
          <w:pgSz w:w="11920" w:h="16860"/>
          <w:pgMar w:top="780" w:bottom="280" w:left="80" w:right="420"/>
          <w:cols w:num="2" w:equalWidth="0">
            <w:col w:w="1888" w:space="2278"/>
            <w:col w:w="725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2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Staff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Scheduling</w:t>
      </w:r>
      <w:r>
        <w:rPr>
          <w:w w:val="105"/>
          <w:sz w:val="20"/>
        </w:rPr>
        <w:t> </w:t>
      </w:r>
      <w:r>
        <w:rPr>
          <w:spacing w:val="-2"/>
          <w:w w:val="105"/>
          <w:sz w:val="20"/>
        </w:rPr>
        <w:t>efﬁciency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4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Sales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promotions</w:t>
      </w:r>
    </w:p>
    <w:p>
      <w:pPr>
        <w:spacing w:line="240" w:lineRule="auto" w:before="11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BARISTA</w:t>
      </w:r>
      <w:r>
        <w:rPr>
          <w:spacing w:val="-1"/>
        </w:rPr>
        <w:t> </w:t>
      </w:r>
      <w:r>
        <w:rPr>
          <w:b w:val="0"/>
          <w:position w:val="3"/>
        </w:rPr>
        <w:t>|</w:t>
      </w:r>
      <w:r>
        <w:rPr>
          <w:b w:val="0"/>
          <w:spacing w:val="-1"/>
          <w:position w:val="3"/>
        </w:rPr>
        <w:t> </w:t>
      </w:r>
      <w:r>
        <w:rPr/>
        <w:t>JAVA</w:t>
      </w:r>
      <w:r>
        <w:rPr>
          <w:spacing w:val="-7"/>
        </w:rPr>
        <w:t> </w:t>
      </w:r>
      <w:r>
        <w:rPr/>
        <w:t>JUNCTION, SAN</w:t>
      </w:r>
      <w:r>
        <w:rPr>
          <w:spacing w:val="1"/>
        </w:rPr>
        <w:t> </w:t>
      </w:r>
      <w:r>
        <w:rPr/>
        <w:t>DIEGO, </w:t>
      </w:r>
      <w:r>
        <w:rPr>
          <w:spacing w:val="-5"/>
        </w:rPr>
        <w:t>CA</w:t>
      </w:r>
    </w:p>
    <w:p>
      <w:pPr>
        <w:pStyle w:val="BodyText"/>
        <w:spacing w:before="24"/>
        <w:ind w:left="440"/>
      </w:pPr>
      <w:r>
        <w:rPr/>
        <w:t>MARCH</w:t>
      </w:r>
      <w:r>
        <w:rPr>
          <w:spacing w:val="-13"/>
        </w:rPr>
        <w:t> </w:t>
      </w:r>
      <w:r>
        <w:rPr/>
        <w:t>2016</w:t>
      </w:r>
      <w:r>
        <w:rPr>
          <w:spacing w:val="-13"/>
        </w:rPr>
        <w:t> </w:t>
      </w:r>
      <w:r>
        <w:rPr/>
        <w:t>–</w:t>
      </w:r>
      <w:r>
        <w:rPr>
          <w:spacing w:val="-13"/>
        </w:rPr>
        <w:t> </w:t>
      </w:r>
      <w:r>
        <w:rPr/>
        <w:t>FEBRUARY</w:t>
      </w:r>
      <w:r>
        <w:rPr>
          <w:spacing w:val="-13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780" w:bottom="280" w:left="80" w:right="420"/>
          <w:cols w:num="2" w:equalWidth="0">
            <w:col w:w="2740" w:space="905"/>
            <w:col w:w="777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7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Customer</w:t>
      </w:r>
      <w:r>
        <w:rPr>
          <w:spacing w:val="14"/>
          <w:sz w:val="20"/>
        </w:rPr>
        <w:t> </w:t>
      </w:r>
      <w:r>
        <w:rPr>
          <w:sz w:val="20"/>
        </w:rPr>
        <w:t>relationship</w:t>
      </w:r>
      <w:r>
        <w:rPr>
          <w:spacing w:val="15"/>
          <w:sz w:val="20"/>
        </w:rPr>
        <w:t> </w:t>
      </w:r>
      <w:r>
        <w:rPr>
          <w:spacing w:val="-2"/>
          <w:sz w:val="20"/>
        </w:rPr>
        <w:t>building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Inventory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control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26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Provided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excellent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service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150+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customers</w:t>
      </w:r>
      <w:r>
        <w:rPr>
          <w:spacing w:val="-4"/>
          <w:w w:val="105"/>
          <w:sz w:val="20"/>
        </w:rPr>
        <w:t> daily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Assisted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managing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inventory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reduce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waste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3"/>
          <w:w w:val="105"/>
          <w:sz w:val="20"/>
        </w:rPr>
        <w:t> </w:t>
      </w:r>
      <w:r>
        <w:rPr>
          <w:spacing w:val="-5"/>
          <w:w w:val="105"/>
          <w:sz w:val="20"/>
        </w:rPr>
        <w:t>10%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420"/>
          <w:cols w:num="2" w:equalWidth="0">
            <w:col w:w="3569" w:space="262"/>
            <w:col w:w="7589"/>
          </w:cols>
        </w:sectPr>
      </w:pPr>
    </w:p>
    <w:p>
      <w:pPr>
        <w:pStyle w:val="Heading1"/>
        <w:spacing w:before="243"/>
        <w:ind w:left="42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467100">
                                <a:moveTo>
                                  <a:pt x="4920234" y="3105137"/>
                                </a:moveTo>
                                <a:lnTo>
                                  <a:pt x="0" y="3105137"/>
                                </a:lnTo>
                                <a:lnTo>
                                  <a:pt x="0" y="3467087"/>
                                </a:lnTo>
                                <a:lnTo>
                                  <a:pt x="4920234" y="3467087"/>
                                </a:lnTo>
                                <a:lnTo>
                                  <a:pt x="4920234" y="3105137"/>
                                </a:lnTo>
                                <a:close/>
                              </a:path>
                              <a:path w="4920615" h="34671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256" id="docshapegroup1" coordorigin="0,0" coordsize="11919,16858">
                <v:rect style="position:absolute;left:0;top:15870;width:11919;height:988" id="docshape2" filled="true" fillcolor="#5e87a8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5e87a8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6450;width:3705;height:570" id="docshape7" filled="true" fillcolor="#5e87a8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5e87a8" stroked="false">
                  <v:fill opacity="32899f" type="solid"/>
                </v:rect>
                <v:shape style="position:absolute;left:4169;top:4140;width:7749;height:5460" id="docshape13" coordorigin="4170,4140" coordsize="7749,5460" path="m11918,9030l4170,9030,4170,9600,11918,9600,11918,9030xm11918,4140l4170,4140,4170,4695,11918,4695,11918,4140xe" filled="true" fillcolor="#5e87a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2" w:val="left" w:leader="none"/>
        </w:tabs>
        <w:spacing w:line="343" w:lineRule="exact" w:before="169" w:after="0"/>
        <w:ind w:left="4382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Associate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Degree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Hospitality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Management</w:t>
      </w:r>
    </w:p>
    <w:p>
      <w:pPr>
        <w:pStyle w:val="BodyText"/>
        <w:spacing w:line="247" w:lineRule="exact"/>
        <w:ind w:left="4383"/>
      </w:pPr>
      <w:r>
        <w:rPr>
          <w:spacing w:val="-2"/>
          <w:w w:val="105"/>
        </w:rPr>
        <w:t>San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Diego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Diego,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10"/>
          <w:w w:val="105"/>
        </w:rPr>
        <w:t> </w:t>
      </w:r>
      <w:r>
        <w:rPr>
          <w:spacing w:val="-2"/>
          <w:w w:val="105"/>
          <w:position w:val="3"/>
        </w:rPr>
        <w:t>|</w:t>
      </w:r>
      <w:r>
        <w:rPr>
          <w:spacing w:val="-9"/>
          <w:w w:val="105"/>
          <w:position w:val="3"/>
        </w:rPr>
        <w:t> </w:t>
      </w:r>
      <w:r>
        <w:rPr>
          <w:spacing w:val="-2"/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780" w:bottom="280" w:left="8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2025-09-09T02:32:34Z</dcterms:created>
  <dcterms:modified xsi:type="dcterms:W3CDTF">2025-09-09T02:32:34Z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