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</w:rPr>
        <w:t>Alex</w:t>
      </w:r>
      <w:r>
        <w:rPr>
          <w:color w:val="080808"/>
          <w:spacing w:val="74"/>
        </w:rPr>
        <w:t> </w:t>
      </w:r>
      <w:r>
        <w:rPr>
          <w:color w:val="646464"/>
          <w:spacing w:val="-4"/>
        </w:rPr>
        <w:t>Brown</w:t>
      </w:r>
    </w:p>
    <w:p>
      <w:pPr>
        <w:spacing w:before="91"/>
        <w:ind w:left="393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80808"/>
          <w:sz w:val="28"/>
        </w:rPr>
        <w:t>Backflow</w:t>
      </w:r>
      <w:r>
        <w:rPr>
          <w:rFonts w:ascii="Microsoft Sans Serif"/>
          <w:color w:val="080808"/>
          <w:spacing w:val="20"/>
          <w:sz w:val="28"/>
        </w:rPr>
        <w:t> </w:t>
      </w:r>
      <w:r>
        <w:rPr>
          <w:rFonts w:ascii="Microsoft Sans Serif"/>
          <w:color w:val="080808"/>
          <w:spacing w:val="-2"/>
          <w:sz w:val="28"/>
        </w:rPr>
        <w:t>Specialist</w:t>
      </w:r>
    </w:p>
    <w:p>
      <w:pPr>
        <w:pStyle w:val="BodyText"/>
        <w:spacing w:before="112"/>
        <w:ind w:left="0"/>
        <w:rPr>
          <w:rFonts w:ascii="Microsoft Sans Serif"/>
          <w:sz w:val="20"/>
        </w:rPr>
      </w:pPr>
    </w:p>
    <w:p>
      <w:pPr>
        <w:spacing w:line="290" w:lineRule="auto" w:before="0"/>
        <w:ind w:left="3731" w:right="0" w:firstLine="0"/>
        <w:jc w:val="center"/>
        <w:rPr>
          <w:sz w:val="20"/>
        </w:rPr>
      </w:pPr>
      <w:r>
        <w:rPr>
          <w:color w:val="FFFFFF"/>
          <w:sz w:val="20"/>
        </w:rPr>
        <w:t>Certiﬁed backﬂow prevention specialist with six years of experience installing and inspecting systems to protect public water supplies. Skilled in troubleshooting and maintaining cross-connection control devices.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73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80" w:right="320"/>
        </w:sectPr>
      </w:pPr>
    </w:p>
    <w:p>
      <w:pPr>
        <w:pStyle w:val="BodyText"/>
        <w:spacing w:before="233"/>
        <w:ind w:left="0"/>
        <w:rPr>
          <w:sz w:val="31"/>
        </w:rPr>
      </w:pPr>
    </w:p>
    <w:p>
      <w:pPr>
        <w:pStyle w:val="Heading1"/>
      </w:pPr>
      <w:r>
        <w:rPr>
          <w:color w:val="080808"/>
          <w:spacing w:val="-10"/>
        </w:rPr>
        <w:t>CONTACT</w:t>
      </w:r>
    </w:p>
    <w:p>
      <w:pPr>
        <w:spacing w:before="109"/>
        <w:ind w:left="111" w:right="0" w:firstLine="0"/>
        <w:jc w:val="left"/>
        <w:rPr>
          <w:rFonts w:ascii="Microsoft Sans Serif"/>
          <w:sz w:val="31"/>
        </w:rPr>
      </w:pPr>
      <w:r>
        <w:rPr/>
        <w:br w:type="column"/>
      </w:r>
      <w:r>
        <w:rPr>
          <w:rFonts w:ascii="Microsoft Sans Serif"/>
          <w:color w:val="080808"/>
          <w:w w:val="90"/>
          <w:sz w:val="31"/>
        </w:rPr>
        <w:t>PROFESSIONAL</w:t>
      </w:r>
      <w:r>
        <w:rPr>
          <w:rFonts w:ascii="Microsoft Sans Serif"/>
          <w:color w:val="080808"/>
          <w:spacing w:val="54"/>
          <w:sz w:val="31"/>
        </w:rPr>
        <w:t> </w:t>
      </w:r>
      <w:r>
        <w:rPr>
          <w:rFonts w:ascii="Microsoft Sans Serif"/>
          <w:color w:val="080808"/>
          <w:spacing w:val="-2"/>
          <w:sz w:val="31"/>
        </w:rPr>
        <w:t>EXPERIENCE</w:t>
      </w:r>
    </w:p>
    <w:p>
      <w:pPr>
        <w:pStyle w:val="Heading2"/>
        <w:spacing w:before="138"/>
        <w:ind w:left="111"/>
      </w:pPr>
      <w:r>
        <w:rPr/>
        <w:t>Backﬂow</w:t>
      </w:r>
      <w:r>
        <w:rPr>
          <w:spacing w:val="2"/>
        </w:rPr>
        <w:t> </w:t>
      </w:r>
      <w:r>
        <w:rPr/>
        <w:t>Specialist</w:t>
      </w:r>
      <w:r>
        <w:rPr>
          <w:spacing w:val="3"/>
        </w:rPr>
        <w:t> </w:t>
      </w:r>
      <w:r>
        <w:rPr>
          <w:color w:val="134E5C"/>
        </w:rPr>
        <w:t>|</w:t>
      </w:r>
      <w:r>
        <w:rPr>
          <w:color w:val="134E5C"/>
          <w:spacing w:val="3"/>
        </w:rPr>
        <w:t> </w:t>
      </w:r>
      <w:r>
        <w:rPr>
          <w:color w:val="134E5C"/>
        </w:rPr>
        <w:t>Gulf</w:t>
      </w:r>
      <w:r>
        <w:rPr>
          <w:color w:val="134E5C"/>
          <w:spacing w:val="3"/>
        </w:rPr>
        <w:t> </w:t>
      </w:r>
      <w:r>
        <w:rPr>
          <w:color w:val="134E5C"/>
        </w:rPr>
        <w:t>Coast</w:t>
      </w:r>
      <w:r>
        <w:rPr>
          <w:color w:val="134E5C"/>
          <w:spacing w:val="3"/>
        </w:rPr>
        <w:t> </w:t>
      </w:r>
      <w:r>
        <w:rPr>
          <w:color w:val="134E5C"/>
        </w:rPr>
        <w:t>Plumbing</w:t>
      </w:r>
      <w:r>
        <w:rPr>
          <w:color w:val="134E5C"/>
          <w:spacing w:val="3"/>
        </w:rPr>
        <w:t> </w:t>
      </w:r>
      <w:r>
        <w:rPr>
          <w:color w:val="134E5C"/>
        </w:rPr>
        <w:t>&amp;</w:t>
      </w:r>
      <w:r>
        <w:rPr>
          <w:color w:val="134E5C"/>
          <w:spacing w:val="3"/>
        </w:rPr>
        <w:t> </w:t>
      </w:r>
      <w:r>
        <w:rPr>
          <w:color w:val="134E5C"/>
        </w:rPr>
        <w:t>Testing,</w:t>
      </w:r>
      <w:r>
        <w:rPr>
          <w:color w:val="134E5C"/>
          <w:spacing w:val="2"/>
        </w:rPr>
        <w:t> </w:t>
      </w:r>
      <w:r>
        <w:rPr>
          <w:color w:val="134E5C"/>
        </w:rPr>
        <w:t>Tampa,</w:t>
      </w:r>
      <w:r>
        <w:rPr>
          <w:color w:val="134E5C"/>
          <w:spacing w:val="3"/>
        </w:rPr>
        <w:t> </w:t>
      </w:r>
      <w:r>
        <w:rPr>
          <w:color w:val="134E5C"/>
          <w:spacing w:val="-5"/>
        </w:rPr>
        <w:t>FL</w:t>
      </w:r>
    </w:p>
    <w:p>
      <w:pPr>
        <w:pStyle w:val="BodyText"/>
        <w:spacing w:before="28"/>
        <w:ind w:left="111"/>
      </w:pP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2019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320"/>
          <w:cols w:num="2" w:equalWidth="0">
            <w:col w:w="1560" w:space="2458"/>
            <w:col w:w="7302"/>
          </w:cols>
        </w:sectPr>
      </w:pPr>
    </w:p>
    <w:p>
      <w:pPr>
        <w:pStyle w:val="Heading2"/>
        <w:spacing w:before="75"/>
      </w:pPr>
      <w:r>
        <w:rPr>
          <w:color w:val="134E5C"/>
        </w:rPr>
        <w:t>(123)</w:t>
      </w:r>
      <w:r>
        <w:rPr>
          <w:color w:val="134E5C"/>
          <w:spacing w:val="10"/>
        </w:rPr>
        <w:t> </w:t>
      </w:r>
      <w:r>
        <w:rPr>
          <w:color w:val="134E5C"/>
        </w:rPr>
        <w:t>456-</w:t>
      </w:r>
      <w:r>
        <w:rPr>
          <w:color w:val="134E5C"/>
          <w:spacing w:val="-4"/>
        </w:rPr>
        <w:t>7890</w:t>
      </w:r>
    </w:p>
    <w:p>
      <w:pPr>
        <w:spacing w:line="439" w:lineRule="auto" w:before="205"/>
        <w:ind w:left="743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City, ST 123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78" w:lineRule="auto" w:before="138" w:after="0"/>
        <w:ind w:left="1041" w:right="739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Inspect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repair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300+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backﬂow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devices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annually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residential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and commercial clients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80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Prepare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compliance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reports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for</w:t>
      </w:r>
      <w:r>
        <w:rPr>
          <w:color w:val="134E5C"/>
          <w:spacing w:val="-9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municipal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inspections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08" w:after="0"/>
        <w:ind w:left="1041" w:right="0" w:hanging="298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Train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junior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technicians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on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valve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testing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procedures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320"/>
          <w:cols w:num="2" w:equalWidth="0">
            <w:col w:w="2696" w:space="1043"/>
            <w:col w:w="7581"/>
          </w:cols>
        </w:sectPr>
      </w:pPr>
    </w:p>
    <w:p>
      <w:pPr>
        <w:pStyle w:val="Heading2"/>
        <w:spacing w:before="28"/>
        <w:ind w:left="4129"/>
      </w:pPr>
      <w:r>
        <w:rPr/>
        <w:t>Plumber</w:t>
      </w:r>
      <w:r>
        <w:rPr>
          <w:spacing w:val="1"/>
        </w:rPr>
        <w:t> </w:t>
      </w:r>
      <w:r>
        <w:rPr/>
        <w:t>Technician</w:t>
      </w:r>
      <w:r>
        <w:rPr>
          <w:spacing w:val="5"/>
        </w:rPr>
        <w:t> </w:t>
      </w:r>
      <w:r>
        <w:rPr>
          <w:color w:val="134E5C"/>
        </w:rPr>
        <w:t>|</w:t>
      </w:r>
      <w:r>
        <w:rPr>
          <w:color w:val="134E5C"/>
          <w:spacing w:val="6"/>
        </w:rPr>
        <w:t> </w:t>
      </w:r>
      <w:r>
        <w:rPr>
          <w:color w:val="134E5C"/>
        </w:rPr>
        <w:t>Clearwater</w:t>
      </w:r>
      <w:r>
        <w:rPr>
          <w:color w:val="134E5C"/>
          <w:spacing w:val="5"/>
        </w:rPr>
        <w:t> </w:t>
      </w:r>
      <w:r>
        <w:rPr>
          <w:color w:val="134E5C"/>
        </w:rPr>
        <w:t>Mechanical,</w:t>
      </w:r>
      <w:r>
        <w:rPr>
          <w:color w:val="134E5C"/>
          <w:spacing w:val="6"/>
        </w:rPr>
        <w:t> </w:t>
      </w:r>
      <w:r>
        <w:rPr>
          <w:color w:val="134E5C"/>
        </w:rPr>
        <w:t>Clearwater,</w:t>
      </w:r>
      <w:r>
        <w:rPr>
          <w:color w:val="134E5C"/>
          <w:spacing w:val="5"/>
        </w:rPr>
        <w:t> </w:t>
      </w:r>
      <w:r>
        <w:rPr>
          <w:color w:val="134E5C"/>
          <w:spacing w:val="-5"/>
        </w:rPr>
        <w:t>FL</w:t>
      </w:r>
    </w:p>
    <w:p>
      <w:pPr>
        <w:pStyle w:val="BodyText"/>
        <w:spacing w:line="174" w:lineRule="exact" w:before="44"/>
        <w:ind w:left="4129"/>
      </w:pPr>
      <w:r>
        <w:rPr>
          <w:color w:val="134E5C"/>
          <w:w w:val="105"/>
        </w:rPr>
        <w:t>June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2017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April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4"/>
          <w:w w:val="105"/>
        </w:rPr>
        <w:t>2019</w:t>
      </w:r>
    </w:p>
    <w:p>
      <w:pPr>
        <w:spacing w:after="0" w:line="174" w:lineRule="exact"/>
        <w:sectPr>
          <w:type w:val="continuous"/>
          <w:pgSz w:w="11920" w:h="16860"/>
          <w:pgMar w:top="740" w:bottom="280" w:left="280" w:right="320"/>
        </w:sectPr>
      </w:pPr>
    </w:p>
    <w:p>
      <w:pPr>
        <w:pStyle w:val="Heading1"/>
        <w:spacing w:before="9"/>
      </w:pPr>
      <w:r>
        <w:rPr>
          <w:color w:val="080808"/>
          <w:w w:val="90"/>
        </w:rPr>
        <w:t>KEY</w:t>
      </w:r>
      <w:r>
        <w:rPr>
          <w:color w:val="080808"/>
          <w:spacing w:val="-4"/>
        </w:rPr>
        <w:t> </w:t>
      </w:r>
      <w:r>
        <w:rPr>
          <w:color w:val="080808"/>
          <w:spacing w:val="-2"/>
          <w:w w:val="90"/>
        </w:rPr>
        <w:t>SKILLS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171" w:after="0"/>
        <w:ind w:left="408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Installed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new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water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service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connections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backﬂow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systems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320"/>
          <w:cols w:num="2" w:equalWidth="0">
            <w:col w:w="1747" w:space="2624"/>
            <w:col w:w="6949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68" w:after="0"/>
        <w:ind w:left="594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Backﬂow</w:t>
      </w:r>
      <w:r>
        <w:rPr>
          <w:color w:val="134E5C"/>
          <w:spacing w:val="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preventer</w:t>
      </w:r>
      <w:r>
        <w:rPr>
          <w:color w:val="134E5C"/>
          <w:spacing w:val="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installation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Conducted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annual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testing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to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meet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local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ordinances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320"/>
          <w:cols w:num="2" w:equalWidth="0">
            <w:col w:w="3163" w:space="1022"/>
            <w:col w:w="7135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371725"/>
                                </a:moveTo>
                                <a:lnTo>
                                  <a:pt x="0" y="237172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37172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662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629400">
                                <a:moveTo>
                                  <a:pt x="2466974" y="6629399"/>
                                </a:moveTo>
                                <a:lnTo>
                                  <a:pt x="0" y="66293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629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8044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162174" y="1562100"/>
                            <a:ext cx="5406390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809625">
                                <a:moveTo>
                                  <a:pt x="5406008" y="809624"/>
                                </a:moveTo>
                                <a:lnTo>
                                  <a:pt x="0" y="809624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809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62174" y="23717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696" id="docshapegroup1" coordorigin="0,0" coordsize="11919,16858">
                <v:shape style="position:absolute;left:3899;top:0;width:8019;height:16858" id="docshape2" coordorigin="3900,0" coordsize="8019,16858" path="m11918,3735l3900,3735,3900,16858,11918,16858,11918,3735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0440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115;width:317;height:317" type="#_x0000_t75" id="docshape5" stroked="false">
                  <v:imagedata r:id="rId7" o:title=""/>
                </v:shape>
                <v:shape style="position:absolute;left:605;top:5550;width:275;height:317" type="#_x0000_t75" id="docshape6" stroked="false">
                  <v:imagedata r:id="rId8" o:title=""/>
                </v:shape>
                <v:shape style="position:absolute;left:585;top:5991;width:317;height:274" type="#_x0000_t75" id="docshape7" stroked="false">
                  <v:imagedata r:id="rId9" o:title=""/>
                </v:shape>
                <v:rect style="position:absolute;left:3405;top:2460;width:8514;height:1275" id="docshape8" filled="true" fillcolor="#49443d" stroked="false">
                  <v:fill type="solid"/>
                </v:rect>
                <v:shape style="position:absolute;left:3405;top:3735;width:480;height:600" id="docshape9" coordorigin="3405,3735" coordsize="480,600" path="m3885,4335l3405,3735,3885,3735,3885,433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pacing w:val="-2"/>
          <w:w w:val="105"/>
          <w:position w:val="1"/>
          <w:sz w:val="18"/>
        </w:rPr>
        <w:t>Cross-connection</w:t>
      </w:r>
      <w:r>
        <w:rPr>
          <w:color w:val="134E5C"/>
          <w:spacing w:val="4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inspection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Pressure</w:t>
      </w:r>
      <w:r>
        <w:rPr>
          <w:color w:val="134E5C"/>
          <w:spacing w:val="-2"/>
          <w:sz w:val="18"/>
        </w:rPr>
        <w:t> testing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Device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maintenance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State</w:t>
      </w:r>
      <w:r>
        <w:rPr>
          <w:color w:val="134E5C"/>
          <w:spacing w:val="-2"/>
          <w:sz w:val="18"/>
        </w:rPr>
        <w:t> compliance</w:t>
      </w:r>
    </w:p>
    <w:p>
      <w:pPr>
        <w:pStyle w:val="Heading1"/>
        <w:spacing w:before="186"/>
        <w:ind w:left="297"/>
      </w:pPr>
      <w:r>
        <w:rPr/>
        <w:br w:type="column"/>
      </w:r>
      <w:r>
        <w:rPr>
          <w:color w:val="080808"/>
          <w:spacing w:val="-2"/>
        </w:rPr>
        <w:t>EDUCATION</w:t>
      </w:r>
    </w:p>
    <w:p>
      <w:pPr>
        <w:pStyle w:val="Heading2"/>
        <w:spacing w:before="152"/>
        <w:ind w:left="297"/>
      </w:pPr>
      <w:r>
        <w:rPr/>
        <w:t>Plumbing</w:t>
      </w:r>
      <w:r>
        <w:rPr>
          <w:spacing w:val="-4"/>
        </w:rPr>
        <w:t> </w:t>
      </w:r>
      <w:r>
        <w:rPr/>
        <w:t>Technician </w:t>
      </w:r>
      <w:r>
        <w:rPr>
          <w:spacing w:val="-2"/>
        </w:rPr>
        <w:t>Certiﬁcate</w:t>
      </w:r>
    </w:p>
    <w:p>
      <w:pPr>
        <w:pStyle w:val="BodyText"/>
        <w:spacing w:before="29"/>
        <w:ind w:left="297"/>
      </w:pPr>
      <w:r>
        <w:rPr>
          <w:color w:val="134E5C"/>
          <w:spacing w:val="-2"/>
          <w:w w:val="105"/>
        </w:rPr>
        <w:t>Hillsborough</w:t>
      </w:r>
      <w:r>
        <w:rPr>
          <w:color w:val="134E5C"/>
          <w:spacing w:val="-1"/>
          <w:w w:val="105"/>
        </w:rPr>
        <w:t> </w:t>
      </w:r>
      <w:r>
        <w:rPr>
          <w:color w:val="134E5C"/>
          <w:spacing w:val="-2"/>
          <w:w w:val="105"/>
        </w:rPr>
        <w:t>Technical</w:t>
      </w:r>
      <w:r>
        <w:rPr>
          <w:color w:val="134E5C"/>
          <w:spacing w:val="-1"/>
          <w:w w:val="105"/>
        </w:rPr>
        <w:t> </w:t>
      </w:r>
      <w:r>
        <w:rPr>
          <w:color w:val="134E5C"/>
          <w:spacing w:val="-2"/>
          <w:w w:val="105"/>
        </w:rPr>
        <w:t>College</w:t>
      </w:r>
      <w:r>
        <w:rPr>
          <w:color w:val="134E5C"/>
          <w:spacing w:val="-1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1"/>
          <w:w w:val="105"/>
        </w:rPr>
        <w:t> </w:t>
      </w:r>
      <w:r>
        <w:rPr>
          <w:color w:val="134E5C"/>
          <w:spacing w:val="-2"/>
          <w:w w:val="105"/>
        </w:rPr>
        <w:t>April</w:t>
      </w:r>
      <w:r>
        <w:rPr>
          <w:color w:val="134E5C"/>
          <w:spacing w:val="-1"/>
          <w:w w:val="105"/>
        </w:rPr>
        <w:t> </w:t>
      </w:r>
      <w:r>
        <w:rPr>
          <w:color w:val="134E5C"/>
          <w:spacing w:val="-4"/>
          <w:w w:val="105"/>
        </w:rPr>
        <w:t>2017</w:t>
      </w:r>
    </w:p>
    <w:p>
      <w:pPr>
        <w:pStyle w:val="BodyText"/>
        <w:spacing w:before="39"/>
        <w:ind w:left="0"/>
      </w:pPr>
    </w:p>
    <w:p>
      <w:pPr>
        <w:pStyle w:val="Heading1"/>
        <w:ind w:left="297"/>
      </w:pPr>
      <w:r>
        <w:rPr>
          <w:color w:val="080808"/>
          <w:spacing w:val="-2"/>
        </w:rPr>
        <w:t>CERTIFICATIONS</w:t>
      </w:r>
    </w:p>
    <w:p>
      <w:pPr>
        <w:pStyle w:val="BodyText"/>
        <w:spacing w:before="141"/>
        <w:ind w:left="297"/>
      </w:pPr>
      <w:r>
        <w:rPr>
          <w:color w:val="134E5C"/>
          <w:spacing w:val="-2"/>
          <w:w w:val="105"/>
        </w:rPr>
        <w:t>Certiﬁed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2"/>
          <w:w w:val="105"/>
        </w:rPr>
        <w:t>Backﬂow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Tester,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2"/>
          <w:w w:val="105"/>
        </w:rPr>
        <w:t>Florida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State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2"/>
          <w:w w:val="105"/>
        </w:rPr>
        <w:t>Board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4"/>
          <w:w w:val="105"/>
        </w:rPr>
        <w:t>2018</w:t>
      </w:r>
    </w:p>
    <w:sectPr>
      <w:type w:val="continuous"/>
      <w:pgSz w:w="11920" w:h="16860"/>
      <w:pgMar w:top="740" w:bottom="280" w:left="280" w:right="320"/>
      <w:cols w:num="2" w:equalWidth="0">
        <w:col w:w="3008" w:space="824"/>
        <w:col w:w="74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0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0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7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3"/>
      <w:ind w:left="594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4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93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3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2025-10-21T04:30:00Z</dcterms:created>
  <dcterms:modified xsi:type="dcterms:W3CDTF">2025-10-21T04:30:00Z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